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DD" w:rsidRDefault="00861B17" w:rsidP="008701D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1B17">
        <w:rPr>
          <w:rFonts w:ascii="Times New Roman" w:hAnsi="Times New Roman" w:cs="Times New Roman"/>
          <w:sz w:val="28"/>
          <w:szCs w:val="28"/>
        </w:rPr>
        <w:t>Сценарий «открытого» воспитательного занятия</w:t>
      </w:r>
    </w:p>
    <w:p w:rsidR="00861B17" w:rsidRPr="00861B17" w:rsidRDefault="00861B17" w:rsidP="008701D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(в рамках школьного «Клуба выходного дня»)</w:t>
      </w:r>
    </w:p>
    <w:p w:rsidR="00861B17" w:rsidRDefault="00861B17" w:rsidP="008701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B17">
        <w:rPr>
          <w:rFonts w:ascii="Times New Roman" w:hAnsi="Times New Roman" w:cs="Times New Roman"/>
          <w:b/>
          <w:sz w:val="28"/>
          <w:szCs w:val="28"/>
        </w:rPr>
        <w:t>Музыкально – спортивный праздник «По дорогам сказок А. С. Пушкина»</w:t>
      </w:r>
    </w:p>
    <w:p w:rsidR="00347D29" w:rsidRPr="00C705DF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C705DF">
        <w:rPr>
          <w:rFonts w:ascii="Times New Roman" w:hAnsi="Times New Roman" w:cs="Times New Roman"/>
          <w:b/>
          <w:sz w:val="28"/>
        </w:rPr>
        <w:t>Цель:</w:t>
      </w:r>
    </w:p>
    <w:p w:rsidR="00347D29" w:rsidRPr="00C705DF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705DF">
        <w:rPr>
          <w:rFonts w:ascii="Times New Roman" w:hAnsi="Times New Roman" w:cs="Times New Roman"/>
          <w:sz w:val="28"/>
        </w:rPr>
        <w:t xml:space="preserve">Развитие у детей познавательного интереса к творчеству великого русского поэта А.С. Пушкина, вызывать у детей радость от участия в данном мероприятии. </w:t>
      </w:r>
    </w:p>
    <w:p w:rsidR="00347D29" w:rsidRPr="00C705DF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C705DF">
        <w:rPr>
          <w:rFonts w:ascii="Times New Roman" w:hAnsi="Times New Roman" w:cs="Times New Roman"/>
          <w:b/>
          <w:sz w:val="28"/>
        </w:rPr>
        <w:t>Задачи:</w:t>
      </w:r>
    </w:p>
    <w:p w:rsidR="00347D29" w:rsidRPr="00C705DF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705DF">
        <w:rPr>
          <w:rFonts w:ascii="Times New Roman" w:hAnsi="Times New Roman" w:cs="Times New Roman"/>
          <w:sz w:val="28"/>
        </w:rPr>
        <w:t>Приобщение детей к двигательной культуре здорового образа жизни через игровую деятельность.</w:t>
      </w:r>
    </w:p>
    <w:p w:rsidR="00347D29" w:rsidRPr="00C705DF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705DF">
        <w:rPr>
          <w:rFonts w:ascii="Times New Roman" w:hAnsi="Times New Roman" w:cs="Times New Roman"/>
          <w:sz w:val="28"/>
        </w:rPr>
        <w:t xml:space="preserve">Развивать у детей внимание, воображение, память, </w:t>
      </w:r>
      <w:proofErr w:type="spellStart"/>
      <w:r w:rsidRPr="00C705DF">
        <w:rPr>
          <w:rFonts w:ascii="Times New Roman" w:hAnsi="Times New Roman" w:cs="Times New Roman"/>
          <w:sz w:val="28"/>
        </w:rPr>
        <w:t>коммуникативность</w:t>
      </w:r>
      <w:proofErr w:type="spellEnd"/>
      <w:r w:rsidRPr="00C705DF">
        <w:rPr>
          <w:rFonts w:ascii="Times New Roman" w:hAnsi="Times New Roman" w:cs="Times New Roman"/>
          <w:sz w:val="28"/>
        </w:rPr>
        <w:t>.</w:t>
      </w:r>
    </w:p>
    <w:p w:rsidR="00347D29" w:rsidRPr="00C705DF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705DF">
        <w:rPr>
          <w:rFonts w:ascii="Times New Roman" w:hAnsi="Times New Roman" w:cs="Times New Roman"/>
          <w:sz w:val="28"/>
        </w:rPr>
        <w:t>Расширять кругозор детей.</w:t>
      </w:r>
    </w:p>
    <w:p w:rsidR="00347D29" w:rsidRPr="00C705DF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C705DF">
        <w:rPr>
          <w:rFonts w:ascii="Times New Roman" w:hAnsi="Times New Roman" w:cs="Times New Roman"/>
          <w:b/>
          <w:sz w:val="28"/>
        </w:rPr>
        <w:t>Предполагаемые результаты:</w:t>
      </w:r>
    </w:p>
    <w:p w:rsidR="00347D29" w:rsidRPr="00C705DF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C705DF">
        <w:rPr>
          <w:rFonts w:ascii="Times New Roman" w:hAnsi="Times New Roman" w:cs="Times New Roman"/>
          <w:b/>
          <w:sz w:val="28"/>
        </w:rPr>
        <w:t>Познавательные УУД:</w:t>
      </w:r>
    </w:p>
    <w:p w:rsidR="00347D29" w:rsidRPr="00C705DF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705DF">
        <w:rPr>
          <w:rFonts w:ascii="Times New Roman" w:hAnsi="Times New Roman" w:cs="Times New Roman"/>
          <w:sz w:val="28"/>
        </w:rPr>
        <w:t>Уметь пользоваться информацией;</w:t>
      </w:r>
    </w:p>
    <w:p w:rsidR="00347D29" w:rsidRPr="00C705DF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705DF">
        <w:rPr>
          <w:rFonts w:ascii="Times New Roman" w:hAnsi="Times New Roman" w:cs="Times New Roman"/>
          <w:sz w:val="28"/>
        </w:rPr>
        <w:t>Находить выход из сложившейся ситуации.</w:t>
      </w:r>
    </w:p>
    <w:p w:rsidR="00347D29" w:rsidRPr="00C705DF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C705DF">
        <w:rPr>
          <w:rFonts w:ascii="Times New Roman" w:hAnsi="Times New Roman" w:cs="Times New Roman"/>
          <w:b/>
          <w:sz w:val="28"/>
        </w:rPr>
        <w:t>Регулятивные:</w:t>
      </w:r>
    </w:p>
    <w:p w:rsidR="00347D29" w:rsidRPr="00C705DF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705DF">
        <w:rPr>
          <w:rFonts w:ascii="Times New Roman" w:hAnsi="Times New Roman" w:cs="Times New Roman"/>
          <w:sz w:val="28"/>
        </w:rPr>
        <w:t>Управлять эмоциями при общении со сверстниками и взрослыми, сохранять сдержанность, рассудительность;</w:t>
      </w:r>
    </w:p>
    <w:p w:rsidR="00347D29" w:rsidRPr="00C705DF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705DF">
        <w:rPr>
          <w:rFonts w:ascii="Times New Roman" w:hAnsi="Times New Roman" w:cs="Times New Roman"/>
          <w:sz w:val="28"/>
        </w:rPr>
        <w:t>Технически правильно выполнять действия в игровой и соревновательной деятельности.</w:t>
      </w:r>
    </w:p>
    <w:p w:rsidR="00347D29" w:rsidRPr="00C705DF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C705DF">
        <w:rPr>
          <w:rFonts w:ascii="Times New Roman" w:hAnsi="Times New Roman" w:cs="Times New Roman"/>
          <w:b/>
          <w:sz w:val="28"/>
        </w:rPr>
        <w:t>Коммуникативные:</w:t>
      </w:r>
    </w:p>
    <w:p w:rsidR="00347D29" w:rsidRPr="00C705DF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705DF">
        <w:rPr>
          <w:rFonts w:ascii="Times New Roman" w:hAnsi="Times New Roman" w:cs="Times New Roman"/>
          <w:sz w:val="28"/>
        </w:rPr>
        <w:t>Активно включаться в коллективную деятельность, взаимодействовать со сверстниками в достижении общих целей;</w:t>
      </w:r>
    </w:p>
    <w:p w:rsidR="00347D29" w:rsidRPr="00C705DF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705DF">
        <w:rPr>
          <w:rFonts w:ascii="Times New Roman" w:hAnsi="Times New Roman" w:cs="Times New Roman"/>
          <w:sz w:val="28"/>
        </w:rPr>
        <w:t>Уметь слышать и вступать в диалог;</w:t>
      </w:r>
    </w:p>
    <w:p w:rsidR="00347D29" w:rsidRPr="00C705DF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705DF">
        <w:rPr>
          <w:rFonts w:ascii="Times New Roman" w:hAnsi="Times New Roman" w:cs="Times New Roman"/>
          <w:sz w:val="28"/>
        </w:rPr>
        <w:t>Уметь выступать на публике;</w:t>
      </w:r>
    </w:p>
    <w:p w:rsidR="00347D29" w:rsidRPr="00C705DF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705DF">
        <w:rPr>
          <w:rFonts w:ascii="Times New Roman" w:hAnsi="Times New Roman" w:cs="Times New Roman"/>
          <w:sz w:val="28"/>
        </w:rPr>
        <w:t>Оказывать товарищескую поддержку.</w:t>
      </w:r>
    </w:p>
    <w:p w:rsidR="00347D29" w:rsidRPr="00C705DF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C705DF">
        <w:rPr>
          <w:rFonts w:ascii="Times New Roman" w:hAnsi="Times New Roman" w:cs="Times New Roman"/>
          <w:b/>
          <w:sz w:val="28"/>
        </w:rPr>
        <w:t>Личностные:</w:t>
      </w:r>
    </w:p>
    <w:p w:rsidR="00347D29" w:rsidRPr="00C705DF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705DF">
        <w:rPr>
          <w:rFonts w:ascii="Times New Roman" w:hAnsi="Times New Roman" w:cs="Times New Roman"/>
          <w:sz w:val="28"/>
        </w:rPr>
        <w:t>Организовать собственную деятельность, выбирать и использовать средства для достижения ее цели;</w:t>
      </w:r>
    </w:p>
    <w:p w:rsidR="00347D29" w:rsidRPr="00C705DF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705DF">
        <w:rPr>
          <w:rFonts w:ascii="Times New Roman" w:hAnsi="Times New Roman" w:cs="Times New Roman"/>
          <w:sz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347D29" w:rsidRPr="00C705DF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705DF">
        <w:rPr>
          <w:rFonts w:ascii="Times New Roman" w:hAnsi="Times New Roman" w:cs="Times New Roman"/>
          <w:sz w:val="28"/>
        </w:rPr>
        <w:t>Проявлять положительные качества личности и управлять своими эмоциями в различных ситуациях и условиях.</w:t>
      </w:r>
    </w:p>
    <w:p w:rsidR="00347D29" w:rsidRPr="00C705DF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C705DF">
        <w:rPr>
          <w:rFonts w:ascii="Times New Roman" w:hAnsi="Times New Roman" w:cs="Times New Roman"/>
          <w:b/>
          <w:sz w:val="28"/>
        </w:rPr>
        <w:t>Оборудование и материалы:</w:t>
      </w:r>
    </w:p>
    <w:p w:rsidR="00347D29" w:rsidRPr="00C705DF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705DF">
        <w:rPr>
          <w:rFonts w:ascii="Times New Roman" w:hAnsi="Times New Roman" w:cs="Times New Roman"/>
          <w:sz w:val="28"/>
        </w:rPr>
        <w:t>Музыкальное оборудование, конспект мероприятия, костюмы для выступающих педагогов и детей, необходимые атрибуты для каждого конкурса.</w:t>
      </w:r>
    </w:p>
    <w:p w:rsidR="00347D29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D29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D29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D29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D29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D29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D29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D29" w:rsidRPr="00347D29" w:rsidRDefault="00347D29" w:rsidP="00347D2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D29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 ребенок: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Три девицы под окном разминались вечерком.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1B17">
        <w:rPr>
          <w:rFonts w:ascii="Times New Roman" w:hAnsi="Times New Roman" w:cs="Times New Roman"/>
          <w:b/>
          <w:sz w:val="28"/>
          <w:szCs w:val="28"/>
          <w:u w:val="single"/>
        </w:rPr>
        <w:t>МУЗЫКА 1 – ВЫХОД ДЕВИЦ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1-я девица (педагог):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 xml:space="preserve">"Кабы я была </w:t>
      </w:r>
      <w:proofErr w:type="gramStart"/>
      <w:r w:rsidRPr="00861B17">
        <w:rPr>
          <w:rFonts w:ascii="Times New Roman" w:hAnsi="Times New Roman" w:cs="Times New Roman"/>
          <w:sz w:val="28"/>
          <w:szCs w:val="28"/>
        </w:rPr>
        <w:t>царица,-</w:t>
      </w:r>
      <w:proofErr w:type="gramEnd"/>
      <w:r w:rsidRPr="00861B17">
        <w:rPr>
          <w:rFonts w:ascii="Times New Roman" w:hAnsi="Times New Roman" w:cs="Times New Roman"/>
          <w:sz w:val="28"/>
          <w:szCs w:val="28"/>
        </w:rPr>
        <w:t xml:space="preserve"> </w:t>
      </w:r>
      <w:r w:rsidRPr="00861B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говорит одна девица,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- Я бы всех детей и взрослых собрала,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И для активного отдыха их привела,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Чтоб они там занимались скалолазанием, фристайлом,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 xml:space="preserve">Баскетболом, волейболом и </w:t>
      </w:r>
      <w:proofErr w:type="gramStart"/>
      <w:r w:rsidRPr="00861B17">
        <w:rPr>
          <w:rFonts w:ascii="Times New Roman" w:hAnsi="Times New Roman" w:cs="Times New Roman"/>
          <w:sz w:val="28"/>
          <w:szCs w:val="28"/>
        </w:rPr>
        <w:t>футболом</w:t>
      </w:r>
      <w:proofErr w:type="gramEnd"/>
      <w:r w:rsidRPr="00861B17">
        <w:rPr>
          <w:rFonts w:ascii="Times New Roman" w:hAnsi="Times New Roman" w:cs="Times New Roman"/>
          <w:sz w:val="28"/>
          <w:szCs w:val="28"/>
        </w:rPr>
        <w:t xml:space="preserve"> и гандболом".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2-я девица (педагог):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 xml:space="preserve">- "Кабы я была царица, </w:t>
      </w:r>
      <w:r w:rsidRPr="00861B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говорит друга девица,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- То б на все сады и школы строила бы стадионы, корты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 xml:space="preserve">И бассейны, вело-роллер треки, и в придачу </w:t>
      </w:r>
      <w:proofErr w:type="spellStart"/>
      <w:r w:rsidRPr="00861B17">
        <w:rPr>
          <w:rFonts w:ascii="Times New Roman" w:hAnsi="Times New Roman" w:cs="Times New Roman"/>
          <w:sz w:val="28"/>
          <w:szCs w:val="28"/>
        </w:rPr>
        <w:t>скей</w:t>
      </w:r>
      <w:proofErr w:type="spellEnd"/>
      <w:r w:rsidRPr="00861B17">
        <w:rPr>
          <w:rFonts w:ascii="Times New Roman" w:hAnsi="Times New Roman" w:cs="Times New Roman"/>
          <w:sz w:val="28"/>
          <w:szCs w:val="28"/>
        </w:rPr>
        <w:t>-сноуборды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Для занятий спортом".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3-я девица (педагог):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 xml:space="preserve">- "Кабы я была царица, </w:t>
      </w:r>
      <w:r w:rsidRPr="00861B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третья молвила девица,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- Спонсором бы стала, всем спортсменам помогала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На костюмы и призы, на медали и цветы".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 ребенок: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Только вымолвить успела, дверь тихонько заскрипела,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И в спортзал тут входит царь, сказок этих государь (А.С. Пушкин).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1B17">
        <w:rPr>
          <w:rFonts w:ascii="Times New Roman" w:hAnsi="Times New Roman" w:cs="Times New Roman"/>
          <w:b/>
          <w:sz w:val="28"/>
          <w:szCs w:val="28"/>
          <w:u w:val="single"/>
        </w:rPr>
        <w:t>МУЗЫКА 2 – ВЫХОД ПУШКИНА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А.С.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Пушкин (ребенок): 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Милостивые государыни и милостивые государи!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Я рад приветствовать вас на этом спортивном празднике.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Здесь пред вами старой сказки оживут смешные маски.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Сказка – ложь, да в ней намёк, добрым молодцам урок!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 (педагог)</w:t>
      </w:r>
      <w:r w:rsidRPr="00861B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Сегодня, ребята, мы совершим увлекательное состязание по страницам книг, в которых живут удивительное сказки А.С. Пушкина.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 2 (педагог):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Люблю я Пушкина творенья и это вовсе не секрет.</w:t>
      </w:r>
      <w:r w:rsidRPr="00861B17">
        <w:rPr>
          <w:rFonts w:ascii="Times New Roman" w:hAnsi="Times New Roman" w:cs="Times New Roman"/>
          <w:sz w:val="28"/>
          <w:szCs w:val="28"/>
        </w:rPr>
        <w:br/>
        <w:t>Его поэм, стихотворений прекрасней не было и, нет!</w:t>
      </w:r>
      <w:r w:rsidRPr="00861B17">
        <w:rPr>
          <w:rFonts w:ascii="Times New Roman" w:hAnsi="Times New Roman" w:cs="Times New Roman"/>
          <w:sz w:val="28"/>
          <w:szCs w:val="28"/>
        </w:rPr>
        <w:br/>
        <w:t xml:space="preserve">С </w:t>
      </w:r>
      <w:proofErr w:type="spellStart"/>
      <w:r w:rsidRPr="00861B17">
        <w:rPr>
          <w:rFonts w:ascii="Times New Roman" w:hAnsi="Times New Roman" w:cs="Times New Roman"/>
          <w:sz w:val="28"/>
          <w:szCs w:val="28"/>
        </w:rPr>
        <w:t>мальства</w:t>
      </w:r>
      <w:proofErr w:type="spellEnd"/>
      <w:r w:rsidRPr="00861B17">
        <w:rPr>
          <w:rFonts w:ascii="Times New Roman" w:hAnsi="Times New Roman" w:cs="Times New Roman"/>
          <w:sz w:val="28"/>
          <w:szCs w:val="28"/>
        </w:rPr>
        <w:t xml:space="preserve"> его читаем сказки, в них жар души, природы краски.</w:t>
      </w:r>
      <w:r w:rsidRPr="00861B17">
        <w:rPr>
          <w:rFonts w:ascii="Times New Roman" w:hAnsi="Times New Roman" w:cs="Times New Roman"/>
          <w:sz w:val="28"/>
          <w:szCs w:val="28"/>
        </w:rPr>
        <w:br/>
        <w:t>Добро цветёт в них, злоба чахнет.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В них русский дух, в них Русью пахнет!</w:t>
      </w:r>
    </w:p>
    <w:p w:rsidR="00861B17" w:rsidRPr="00861B17" w:rsidRDefault="00861B17" w:rsidP="00861B17">
      <w:pPr>
        <w:spacing w:before="114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bCs/>
          <w:sz w:val="28"/>
          <w:szCs w:val="28"/>
          <w:u w:val="single"/>
        </w:rPr>
        <w:t>1. ЭСТАФЕТА «Невод»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 (педагог)</w:t>
      </w:r>
      <w:r w:rsidRPr="00861B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Кинул старик третий раз невод - пришёл невод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с одной рыбкой, с непростою. А золотою…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Как, ребята, называется эта сказка?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Правильно, </w:t>
      </w:r>
      <w:r w:rsidRPr="00861B17">
        <w:rPr>
          <w:rFonts w:ascii="Times New Roman" w:hAnsi="Times New Roman" w:cs="Times New Roman"/>
          <w:b/>
          <w:i/>
          <w:sz w:val="28"/>
          <w:szCs w:val="28"/>
          <w:u w:val="single"/>
        </w:rPr>
        <w:t>«Сказка о золотой рыбке»</w:t>
      </w:r>
      <w:r w:rsidRPr="00861B17">
        <w:rPr>
          <w:rFonts w:ascii="Times New Roman" w:hAnsi="Times New Roman" w:cs="Times New Roman"/>
          <w:sz w:val="28"/>
          <w:szCs w:val="28"/>
        </w:rPr>
        <w:t xml:space="preserve"> и вот, сейчас каждый из вас будет тоже ловить Золотую рыбку.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bCs/>
          <w:sz w:val="28"/>
          <w:szCs w:val="28"/>
        </w:rPr>
        <w:t>По сигналу</w:t>
      </w:r>
      <w:r w:rsidRPr="00861B17">
        <w:rPr>
          <w:rFonts w:ascii="Times New Roman" w:hAnsi="Times New Roman" w:cs="Times New Roman"/>
          <w:sz w:val="28"/>
          <w:szCs w:val="28"/>
        </w:rPr>
        <w:t xml:space="preserve"> первый игрок бежит, обегает ориентир, возвращается назад. Берет за руку следующего игрока, и они вдвоем бегут до ориентира, обегают и возвращаются – берут третьего игрока. Игра повторяется до тех пор, пока все шесть игроков вместе не пробегут.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i/>
          <w:iCs/>
          <w:sz w:val="28"/>
          <w:szCs w:val="28"/>
        </w:rPr>
        <w:t>Правило:</w:t>
      </w:r>
      <w:r w:rsidRPr="00861B17">
        <w:rPr>
          <w:rFonts w:ascii="Times New Roman" w:hAnsi="Times New Roman" w:cs="Times New Roman"/>
          <w:sz w:val="28"/>
          <w:szCs w:val="28"/>
        </w:rPr>
        <w:t xml:space="preserve"> руки не разъединять, двигаться быстро.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bCs/>
          <w:sz w:val="28"/>
          <w:szCs w:val="28"/>
          <w:u w:val="single"/>
        </w:rPr>
        <w:t>2.ЭСТАФЕТА «Скакалочка»</w:t>
      </w:r>
    </w:p>
    <w:p w:rsidR="008701DD" w:rsidRPr="00861B17" w:rsidRDefault="008701DD" w:rsidP="008701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 2 (педагог):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 xml:space="preserve">Сел </w:t>
      </w:r>
      <w:proofErr w:type="spellStart"/>
      <w:r w:rsidRPr="00861B17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861B17">
        <w:rPr>
          <w:rFonts w:ascii="Times New Roman" w:hAnsi="Times New Roman" w:cs="Times New Roman"/>
          <w:sz w:val="28"/>
          <w:szCs w:val="28"/>
        </w:rPr>
        <w:t xml:space="preserve"> у берега моря,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Там он стал верёвку крутить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Да за конец её в море мочить…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Дети, что это за сказка?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 xml:space="preserve">Правильно – </w:t>
      </w:r>
      <w:r w:rsidRPr="00861B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«Сказка о попе и его работнике </w:t>
      </w:r>
      <w:proofErr w:type="spellStart"/>
      <w:r w:rsidRPr="00861B17">
        <w:rPr>
          <w:rFonts w:ascii="Times New Roman" w:hAnsi="Times New Roman" w:cs="Times New Roman"/>
          <w:b/>
          <w:i/>
          <w:sz w:val="28"/>
          <w:szCs w:val="28"/>
          <w:u w:val="single"/>
        </w:rPr>
        <w:t>Балде</w:t>
      </w:r>
      <w:proofErr w:type="spellEnd"/>
      <w:r w:rsidRPr="00861B17">
        <w:rPr>
          <w:rFonts w:ascii="Times New Roman" w:hAnsi="Times New Roman" w:cs="Times New Roman"/>
          <w:b/>
          <w:i/>
          <w:sz w:val="28"/>
          <w:szCs w:val="28"/>
          <w:u w:val="single"/>
        </w:rPr>
        <w:t>».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bCs/>
          <w:sz w:val="28"/>
          <w:szCs w:val="28"/>
        </w:rPr>
        <w:t>По сигналу</w:t>
      </w:r>
      <w:r w:rsidRPr="00861B17">
        <w:rPr>
          <w:rFonts w:ascii="Times New Roman" w:hAnsi="Times New Roman" w:cs="Times New Roman"/>
          <w:sz w:val="28"/>
          <w:szCs w:val="28"/>
        </w:rPr>
        <w:t xml:space="preserve"> первый игрок выполняет бег через вращающуюся скакалку до стойки и огибает её и возвращается обратно, в колонну по наружной стороне площадки передав эстафету, становится в конец колонны.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i/>
          <w:iCs/>
          <w:sz w:val="28"/>
          <w:szCs w:val="28"/>
        </w:rPr>
        <w:t>Правило:</w:t>
      </w:r>
      <w:r w:rsidRPr="00861B17">
        <w:rPr>
          <w:rFonts w:ascii="Times New Roman" w:hAnsi="Times New Roman" w:cs="Times New Roman"/>
          <w:sz w:val="28"/>
          <w:szCs w:val="28"/>
        </w:rPr>
        <w:t xml:space="preserve"> Побеждает команда, которая быстрее выполнит эстафету.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sz w:val="28"/>
          <w:szCs w:val="28"/>
          <w:u w:val="single"/>
        </w:rPr>
        <w:t>3. ЭСТАФЕТА «Съешь яблочко»</w:t>
      </w:r>
    </w:p>
    <w:p w:rsidR="008701DD" w:rsidRPr="00861B17" w:rsidRDefault="008701DD" w:rsidP="008701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 2 (педагог):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 xml:space="preserve"> </w:t>
      </w:r>
      <w:r w:rsidRPr="00861B17">
        <w:rPr>
          <w:rFonts w:ascii="Times New Roman" w:hAnsi="Times New Roman" w:cs="Times New Roman"/>
          <w:sz w:val="28"/>
          <w:szCs w:val="28"/>
        </w:rPr>
        <w:t>«…Подождать она хотела до обеда, не стерпела, в руки яблочко взяла, к алым губкам поднесла, потихоньку прокусила и кусочек проглотила…»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i/>
          <w:sz w:val="28"/>
          <w:szCs w:val="28"/>
          <w:u w:val="single"/>
        </w:rPr>
        <w:t>«Сказка о мёртвой царевне и о семи богатырях».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sz w:val="28"/>
          <w:szCs w:val="28"/>
        </w:rPr>
        <w:t xml:space="preserve">По сигналу </w:t>
      </w:r>
      <w:r w:rsidRPr="00861B17">
        <w:rPr>
          <w:rFonts w:ascii="Times New Roman" w:hAnsi="Times New Roman" w:cs="Times New Roman"/>
          <w:sz w:val="28"/>
          <w:szCs w:val="28"/>
        </w:rPr>
        <w:t>ведущего, игрок каждой команды бежит до ориентира, съедает(разрезанное) кусочек яблока и возвращается обратно.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i/>
          <w:sz w:val="28"/>
          <w:szCs w:val="28"/>
        </w:rPr>
        <w:t xml:space="preserve">Правило: </w:t>
      </w:r>
      <w:r w:rsidRPr="00861B17">
        <w:rPr>
          <w:rFonts w:ascii="Times New Roman" w:hAnsi="Times New Roman" w:cs="Times New Roman"/>
          <w:sz w:val="28"/>
          <w:szCs w:val="28"/>
        </w:rPr>
        <w:t>побеждает команда, которая первой выполнит задание.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bCs/>
          <w:sz w:val="28"/>
          <w:szCs w:val="28"/>
          <w:u w:val="single"/>
        </w:rPr>
        <w:t>4. ЭСТАФЕТА «Прыжки в мешках»</w:t>
      </w:r>
    </w:p>
    <w:p w:rsidR="008701DD" w:rsidRPr="00861B17" w:rsidRDefault="008701DD" w:rsidP="008701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 2 (педагог):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Чтоб впредь не было никому горя: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Кто скорее из вас оббежит около моря,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Между тем, там приготовят мешок…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«Сказка о попе и работнике его </w:t>
      </w:r>
      <w:proofErr w:type="spellStart"/>
      <w:r w:rsidRPr="00861B17">
        <w:rPr>
          <w:rFonts w:ascii="Times New Roman" w:hAnsi="Times New Roman" w:cs="Times New Roman"/>
          <w:b/>
          <w:i/>
          <w:sz w:val="28"/>
          <w:szCs w:val="28"/>
          <w:u w:val="single"/>
        </w:rPr>
        <w:t>Балде</w:t>
      </w:r>
      <w:proofErr w:type="spellEnd"/>
      <w:r w:rsidRPr="00861B1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bCs/>
          <w:sz w:val="28"/>
          <w:szCs w:val="28"/>
        </w:rPr>
        <w:t xml:space="preserve">По сигналу </w:t>
      </w:r>
      <w:r w:rsidRPr="00861B17">
        <w:rPr>
          <w:rFonts w:ascii="Times New Roman" w:hAnsi="Times New Roman" w:cs="Times New Roman"/>
          <w:sz w:val="28"/>
          <w:szCs w:val="28"/>
        </w:rPr>
        <w:t>руководителя направляющие берут мешок в руки и залазят в него, затем выполняют прыжки в мешках, к стойке и обратно. У линии старта снимают мешок и, отдают его следующему участнику, возвращаются в конец колонны.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i/>
          <w:iCs/>
          <w:sz w:val="28"/>
          <w:szCs w:val="28"/>
        </w:rPr>
        <w:t xml:space="preserve">Правило: </w:t>
      </w:r>
      <w:r w:rsidRPr="00861B17">
        <w:rPr>
          <w:rFonts w:ascii="Times New Roman" w:hAnsi="Times New Roman" w:cs="Times New Roman"/>
          <w:sz w:val="28"/>
          <w:szCs w:val="28"/>
        </w:rPr>
        <w:t>Побеждает команда, которая быстрее выполнит эстафету.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1DD" w:rsidRPr="00861B17" w:rsidRDefault="008701DD" w:rsidP="008701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 2 (педагог):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 xml:space="preserve">А, сейчас </w:t>
      </w:r>
      <w:r w:rsidR="008701DD" w:rsidRPr="008701DD">
        <w:rPr>
          <w:rFonts w:ascii="Times New Roman" w:hAnsi="Times New Roman" w:cs="Times New Roman"/>
          <w:sz w:val="28"/>
          <w:szCs w:val="28"/>
        </w:rPr>
        <w:t>наша</w:t>
      </w:r>
      <w:r w:rsidRPr="008701DD">
        <w:rPr>
          <w:rFonts w:ascii="Times New Roman" w:hAnsi="Times New Roman" w:cs="Times New Roman"/>
          <w:sz w:val="28"/>
          <w:szCs w:val="28"/>
        </w:rPr>
        <w:t xml:space="preserve"> </w:t>
      </w:r>
      <w:r w:rsidRPr="00861B17">
        <w:rPr>
          <w:rFonts w:ascii="Times New Roman" w:hAnsi="Times New Roman" w:cs="Times New Roman"/>
          <w:sz w:val="28"/>
          <w:szCs w:val="28"/>
        </w:rPr>
        <w:t xml:space="preserve">приглашает всех гостей нашего праздника на современную танцевальную </w:t>
      </w:r>
      <w:proofErr w:type="spellStart"/>
      <w:r w:rsidRPr="00861B17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861B17">
        <w:rPr>
          <w:rFonts w:ascii="Times New Roman" w:hAnsi="Times New Roman" w:cs="Times New Roman"/>
          <w:sz w:val="28"/>
          <w:szCs w:val="28"/>
        </w:rPr>
        <w:t>!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ТАНЦЕВАЛЬНАЯ ФИЗМИНУТКА ДЛЯ ВСЕХ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sz w:val="28"/>
          <w:szCs w:val="28"/>
          <w:u w:val="single"/>
        </w:rPr>
        <w:t>5. ЭСТАФЕТА «Белочка»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 (педагог)</w:t>
      </w:r>
      <w:r w:rsidRPr="00861B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 xml:space="preserve">Ель стоит, </w:t>
      </w:r>
      <w:proofErr w:type="gramStart"/>
      <w:r w:rsidRPr="00861B1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61B17">
        <w:rPr>
          <w:rFonts w:ascii="Times New Roman" w:hAnsi="Times New Roman" w:cs="Times New Roman"/>
          <w:sz w:val="28"/>
          <w:szCs w:val="28"/>
        </w:rPr>
        <w:t xml:space="preserve"> под ней орех лежит.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А орешек не простой,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С золотою скорлупой…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А эту сказку вы узнали?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 xml:space="preserve">Правильно, ребята, это </w:t>
      </w:r>
      <w:r w:rsidRPr="00861B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«Сказка о царе </w:t>
      </w:r>
      <w:proofErr w:type="spellStart"/>
      <w:r w:rsidRPr="00861B17">
        <w:rPr>
          <w:rFonts w:ascii="Times New Roman" w:hAnsi="Times New Roman" w:cs="Times New Roman"/>
          <w:b/>
          <w:i/>
          <w:sz w:val="28"/>
          <w:szCs w:val="28"/>
          <w:u w:val="single"/>
        </w:rPr>
        <w:t>Салтане</w:t>
      </w:r>
      <w:proofErr w:type="spellEnd"/>
      <w:r w:rsidRPr="00861B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(«Сказка о царе </w:t>
      </w:r>
      <w:proofErr w:type="spellStart"/>
      <w:r w:rsidRPr="00861B17">
        <w:rPr>
          <w:rFonts w:ascii="Times New Roman" w:hAnsi="Times New Roman" w:cs="Times New Roman"/>
          <w:b/>
          <w:i/>
          <w:sz w:val="28"/>
          <w:szCs w:val="28"/>
          <w:u w:val="single"/>
        </w:rPr>
        <w:t>Салтане</w:t>
      </w:r>
      <w:proofErr w:type="spellEnd"/>
      <w:r w:rsidRPr="00861B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о сыне его славном и могучем богатыре князе </w:t>
      </w:r>
      <w:proofErr w:type="spellStart"/>
      <w:r w:rsidRPr="00861B17">
        <w:rPr>
          <w:rFonts w:ascii="Times New Roman" w:hAnsi="Times New Roman" w:cs="Times New Roman"/>
          <w:b/>
          <w:i/>
          <w:sz w:val="28"/>
          <w:szCs w:val="28"/>
          <w:u w:val="single"/>
        </w:rPr>
        <w:t>Гвидоне</w:t>
      </w:r>
      <w:proofErr w:type="spellEnd"/>
      <w:r w:rsidRPr="00861B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861B17">
        <w:rPr>
          <w:rFonts w:ascii="Times New Roman" w:hAnsi="Times New Roman" w:cs="Times New Roman"/>
          <w:b/>
          <w:i/>
          <w:sz w:val="28"/>
          <w:szCs w:val="28"/>
          <w:u w:val="single"/>
        </w:rPr>
        <w:t>Салтановиче</w:t>
      </w:r>
      <w:proofErr w:type="spellEnd"/>
      <w:r w:rsidRPr="00861B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о прекрасной царевне Лебеди».)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sz w:val="28"/>
          <w:szCs w:val="28"/>
        </w:rPr>
        <w:t>По сигналу</w:t>
      </w:r>
      <w:r w:rsidRPr="00861B17">
        <w:rPr>
          <w:rFonts w:ascii="Times New Roman" w:hAnsi="Times New Roman" w:cs="Times New Roman"/>
          <w:sz w:val="28"/>
          <w:szCs w:val="28"/>
        </w:rPr>
        <w:t xml:space="preserve"> руководителя, направляющие бегут к корзинке, наполненной орехами, берут по одному ореху и возвращаются к своей команде. Положив орех в пустую корзину и становится в конец колонны.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i/>
          <w:iCs/>
          <w:sz w:val="28"/>
          <w:szCs w:val="28"/>
        </w:rPr>
        <w:t>Правило:</w:t>
      </w:r>
      <w:r w:rsidRPr="00861B17">
        <w:rPr>
          <w:rFonts w:ascii="Times New Roman" w:hAnsi="Times New Roman" w:cs="Times New Roman"/>
          <w:sz w:val="28"/>
          <w:szCs w:val="28"/>
        </w:rPr>
        <w:t xml:space="preserve"> победит команда, которая быстрее справится с заданием, собрав все орехи. Орехов должно лежать на два больше, чем игроков в команде.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sz w:val="28"/>
          <w:szCs w:val="28"/>
          <w:u w:val="single"/>
        </w:rPr>
        <w:t>6. ЭСТАФЕТА «Ловкач»</w:t>
      </w:r>
    </w:p>
    <w:p w:rsidR="008701DD" w:rsidRPr="00861B17" w:rsidRDefault="008701DD" w:rsidP="008701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 2 (педагог):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61B17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861B17">
        <w:rPr>
          <w:rFonts w:ascii="Times New Roman" w:hAnsi="Times New Roman" w:cs="Times New Roman"/>
          <w:sz w:val="28"/>
          <w:szCs w:val="28"/>
        </w:rPr>
        <w:t xml:space="preserve"> ему: «…Глупый ты бес,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Куда ты за нами полез?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И руками – то снести не смог,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А я, смотри, снесу между ног…»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«Сказка о попе и работнике его </w:t>
      </w:r>
      <w:proofErr w:type="spellStart"/>
      <w:r w:rsidRPr="00861B17">
        <w:rPr>
          <w:rFonts w:ascii="Times New Roman" w:hAnsi="Times New Roman" w:cs="Times New Roman"/>
          <w:b/>
          <w:i/>
          <w:sz w:val="28"/>
          <w:szCs w:val="28"/>
          <w:u w:val="single"/>
        </w:rPr>
        <w:t>Балде</w:t>
      </w:r>
      <w:proofErr w:type="spellEnd"/>
      <w:r w:rsidRPr="00861B1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sz w:val="28"/>
          <w:szCs w:val="28"/>
        </w:rPr>
        <w:t>По сигналу</w:t>
      </w:r>
      <w:r w:rsidRPr="00861B17">
        <w:rPr>
          <w:rFonts w:ascii="Times New Roman" w:hAnsi="Times New Roman" w:cs="Times New Roman"/>
          <w:sz w:val="28"/>
          <w:szCs w:val="28"/>
        </w:rPr>
        <w:t xml:space="preserve"> руководителя направляющий зажимает мяч коленями и начинает выполнять прыжки с мячом до стойки и обогнув её обратно.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i/>
          <w:sz w:val="28"/>
          <w:szCs w:val="28"/>
        </w:rPr>
        <w:t>Правило:</w:t>
      </w:r>
      <w:r w:rsidRPr="00861B17">
        <w:rPr>
          <w:rFonts w:ascii="Times New Roman" w:hAnsi="Times New Roman" w:cs="Times New Roman"/>
          <w:sz w:val="28"/>
          <w:szCs w:val="28"/>
        </w:rPr>
        <w:t xml:space="preserve"> Выскочивший мяч нужно вернуть к тому месту, где его потерял игрок, и продолжать эстафету.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Побеждает команда, которая быстрее выполнит эстафету.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sz w:val="28"/>
          <w:szCs w:val="28"/>
          <w:u w:val="single"/>
        </w:rPr>
        <w:t>7. ЭСТАФЕТА «Петушиный крик»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 (педагог)</w:t>
      </w:r>
      <w:r w:rsidRPr="00861B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 xml:space="preserve"> </w:t>
      </w:r>
      <w:r w:rsidRPr="00861B17">
        <w:rPr>
          <w:rFonts w:ascii="Times New Roman" w:hAnsi="Times New Roman" w:cs="Times New Roman"/>
          <w:sz w:val="28"/>
          <w:szCs w:val="28"/>
        </w:rPr>
        <w:t>«Петушок с высокой спицы стал стеречь его границы.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Чуть опасность где видна, верный сторож, как со сна, шевельнётся, встрепенётся, к той сторонке обернётся и кричит:</w:t>
      </w:r>
    </w:p>
    <w:p w:rsidR="00861B17" w:rsidRPr="00861B17" w:rsidRDefault="008701DD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Ку-ка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61B17" w:rsidRPr="00861B17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861B17" w:rsidRPr="00861B17">
        <w:rPr>
          <w:rFonts w:ascii="Times New Roman" w:hAnsi="Times New Roman" w:cs="Times New Roman"/>
          <w:sz w:val="28"/>
          <w:szCs w:val="28"/>
        </w:rPr>
        <w:t>-ку-ку. Царствуй лёжа на боку!».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i/>
          <w:sz w:val="28"/>
          <w:szCs w:val="28"/>
          <w:u w:val="single"/>
        </w:rPr>
        <w:t>«Сказка о золотом Петушке»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По сигналу ведущего, игрок каждой команды, бежит до ориентира и кричит: «Кукареку!» - 3 раза и возвращается обратно.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i/>
          <w:sz w:val="28"/>
          <w:szCs w:val="28"/>
        </w:rPr>
        <w:t>Правило:</w:t>
      </w:r>
      <w:r w:rsidRPr="00861B17">
        <w:rPr>
          <w:rFonts w:ascii="Times New Roman" w:hAnsi="Times New Roman" w:cs="Times New Roman"/>
          <w:sz w:val="28"/>
          <w:szCs w:val="28"/>
        </w:rPr>
        <w:t xml:space="preserve"> побеждает команда, выполнившая правильно задание.</w:t>
      </w:r>
    </w:p>
    <w:p w:rsidR="008701DD" w:rsidRPr="00861B17" w:rsidRDefault="008701DD" w:rsidP="008701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 2 (педагог):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Вот и закончилось наше путешествие по сказкам.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А.С.</w:t>
      </w:r>
      <w:r w:rsidR="008701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Пушкин (ребенок): 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Читайте Пушкина, друзья! Читайте сказки!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 (педагог)</w:t>
      </w:r>
      <w:r w:rsidRPr="00861B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И будет жизнь тогда полна тепла и ласки.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Всем спасибо за внимание!</w:t>
      </w:r>
    </w:p>
    <w:p w:rsidR="00861B17" w:rsidRPr="00861B17" w:rsidRDefault="00861B17" w:rsidP="00861B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17">
        <w:rPr>
          <w:rFonts w:ascii="Times New Roman" w:hAnsi="Times New Roman" w:cs="Times New Roman"/>
          <w:sz w:val="28"/>
          <w:szCs w:val="28"/>
        </w:rPr>
        <w:t>До новых встреч.</w:t>
      </w:r>
    </w:p>
    <w:p w:rsidR="00FF7E2A" w:rsidRDefault="00FF7E2A"/>
    <w:sectPr w:rsidR="00FF7E2A" w:rsidSect="00E11830">
      <w:pgSz w:w="11906" w:h="16838"/>
      <w:pgMar w:top="568" w:right="566" w:bottom="568" w:left="709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17"/>
    <w:rsid w:val="00347D29"/>
    <w:rsid w:val="00861B17"/>
    <w:rsid w:val="008701DD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28F9"/>
  <w15:chartTrackingRefBased/>
  <w15:docId w15:val="{54384471-04D5-4732-B1F8-8B6DF891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B1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2024-02-07T13:37:00Z</dcterms:created>
  <dcterms:modified xsi:type="dcterms:W3CDTF">2024-02-07T14:02:00Z</dcterms:modified>
</cp:coreProperties>
</file>